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5D" w:rsidRDefault="00235F5D"/>
    <w:p w:rsidR="00E23968" w:rsidRDefault="00E23968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ENTERGY COMMENTS</w:t>
      </w:r>
    </w:p>
    <w:p w:rsidR="0095585C" w:rsidRDefault="0095585C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NAESB OASIS Subcommitt</w:t>
      </w:r>
      <w:r w:rsidR="008D06F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e Recommenda</w:t>
      </w:r>
      <w:r w:rsidR="00006817">
        <w:rPr>
          <w:rFonts w:ascii="Arial" w:hAnsi="Arial" w:cs="Arial"/>
          <w:b/>
          <w:u w:val="single"/>
        </w:rPr>
        <w:t>tion – 2015 Annual Plan Item 7(d</w:t>
      </w:r>
      <w:r>
        <w:rPr>
          <w:rFonts w:ascii="Arial" w:hAnsi="Arial" w:cs="Arial"/>
          <w:b/>
          <w:u w:val="single"/>
        </w:rPr>
        <w:t>)</w:t>
      </w:r>
    </w:p>
    <w:p w:rsidR="00006817" w:rsidRDefault="00AB0B87" w:rsidP="008667A9">
      <w:pPr>
        <w:autoSpaceDE w:val="0"/>
        <w:autoSpaceDN w:val="0"/>
        <w:adjustRightInd w:val="0"/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Entergy </w:t>
      </w:r>
      <w:r w:rsidR="008667A9">
        <w:rPr>
          <w:rFonts w:ascii="Arial" w:hAnsi="Arial" w:cs="Arial"/>
        </w:rPr>
        <w:t>supports the recommendation to modify</w:t>
      </w:r>
      <w:r w:rsidR="00006817">
        <w:rPr>
          <w:rFonts w:ascii="Arial" w:hAnsi="Arial" w:cs="Arial"/>
        </w:rPr>
        <w:t xml:space="preserve"> the standard to reflect treatment of the Coordinated Reservations if any of the reservations in the Coordinated Group has lost/reduced its capacity due to preemption and completion.</w:t>
      </w:r>
    </w:p>
    <w:p w:rsidR="00E23968" w:rsidRDefault="00E23968">
      <w:bookmarkStart w:id="0" w:name="_GoBack"/>
      <w:bookmarkEnd w:id="0"/>
    </w:p>
    <w:sectPr w:rsidR="00E2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68"/>
    <w:rsid w:val="00006817"/>
    <w:rsid w:val="00010F92"/>
    <w:rsid w:val="00085082"/>
    <w:rsid w:val="000C788E"/>
    <w:rsid w:val="000F75F0"/>
    <w:rsid w:val="001F7225"/>
    <w:rsid w:val="00235F5D"/>
    <w:rsid w:val="00255F32"/>
    <w:rsid w:val="002A11D4"/>
    <w:rsid w:val="004C2978"/>
    <w:rsid w:val="004F23C3"/>
    <w:rsid w:val="00540D0A"/>
    <w:rsid w:val="005B17D7"/>
    <w:rsid w:val="008667A9"/>
    <w:rsid w:val="008D06F7"/>
    <w:rsid w:val="0095585C"/>
    <w:rsid w:val="00AB0B87"/>
    <w:rsid w:val="00AC0EF6"/>
    <w:rsid w:val="00C70269"/>
    <w:rsid w:val="00D20E4F"/>
    <w:rsid w:val="00D22D73"/>
    <w:rsid w:val="00D34B72"/>
    <w:rsid w:val="00E1712A"/>
    <w:rsid w:val="00E23968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Entergy User</cp:lastModifiedBy>
  <cp:revision>2</cp:revision>
  <dcterms:created xsi:type="dcterms:W3CDTF">2015-04-15T20:35:00Z</dcterms:created>
  <dcterms:modified xsi:type="dcterms:W3CDTF">2015-04-15T20:35:00Z</dcterms:modified>
</cp:coreProperties>
</file>